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53c1bbcd9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418635c0d3b44f48"/>
      <w:footerReference xmlns:r="http://schemas.openxmlformats.org/officeDocument/2006/relationships" w:type="default" r:id="Rff3406f6614e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635c0d3b44f48" /><Relationship Type="http://schemas.openxmlformats.org/officeDocument/2006/relationships/footer" Target="/word/footer1.xml" Id="Rff3406f6614e409f" /></Relationships>
</file>