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8f90b260b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300f2fac2ff24f3d"/>
      <w:footerReference xmlns:r="http://schemas.openxmlformats.org/officeDocument/2006/relationships" w:type="default" r:id="R712354564f86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f2fac2ff24f3d" /><Relationship Type="http://schemas.openxmlformats.org/officeDocument/2006/relationships/footer" Target="/word/footer1.xml" Id="R712354564f864c57" /></Relationships>
</file>