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2e6b8d6c8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4e2dece9c4554e63"/>
      <w:footerReference xmlns:r="http://schemas.openxmlformats.org/officeDocument/2006/relationships" w:type="default" r:id="Rf79b76c6290e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dece9c4554e63" /><Relationship Type="http://schemas.openxmlformats.org/officeDocument/2006/relationships/footer" Target="/word/footer1.xml" Id="Rf79b76c6290e4e87" /></Relationships>
</file>