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9687d4ae8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6972afa185f34f0d"/>
      <w:footerReference xmlns:r="http://schemas.openxmlformats.org/officeDocument/2006/relationships" w:type="default" r:id="Ref46f2eef26a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2afa185f34f0d" /><Relationship Type="http://schemas.openxmlformats.org/officeDocument/2006/relationships/footer" Target="/word/footer1.xml" Id="Ref46f2eef26a422f" /></Relationships>
</file>