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55a4fdddc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f07c99962fe043c7"/>
      <w:footerReference xmlns:r="http://schemas.openxmlformats.org/officeDocument/2006/relationships" w:type="default" r:id="R3850996b04ef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c99962fe043c7" /><Relationship Type="http://schemas.openxmlformats.org/officeDocument/2006/relationships/footer" Target="/word/footer1.xml" Id="R3850996b04ef49d8" /></Relationships>
</file>