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37f2c5e2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585e52b9c39e48f8"/>
      <w:footerReference xmlns:r="http://schemas.openxmlformats.org/officeDocument/2006/relationships" w:type="default" r:id="Rd1bc3c490390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e52b9c39e48f8" /><Relationship Type="http://schemas.openxmlformats.org/officeDocument/2006/relationships/footer" Target="/word/footer1.xml" Id="Rd1bc3c49039043c5" /></Relationships>
</file>