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c06b5a6bf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e28fa44bab914b7c"/>
      <w:footerReference xmlns:r="http://schemas.openxmlformats.org/officeDocument/2006/relationships" w:type="default" r:id="R7610b6969956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fa44bab914b7c" /><Relationship Type="http://schemas.openxmlformats.org/officeDocument/2006/relationships/footer" Target="/word/footer1.xml" Id="R7610b69699564937" /></Relationships>
</file>