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9821d738d946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Skjervøy,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SKJERVØY KOMMUNE</w:t>
      </w:r>
    </w:p>
    <w:sectPr>
      <w:headerReference xmlns:r="http://schemas.openxmlformats.org/officeDocument/2006/relationships" w:type="default" r:id="R9ef407e0737d4835"/>
      <w:footerReference xmlns:r="http://schemas.openxmlformats.org/officeDocument/2006/relationships" w:type="default" r:id="Rc6e34de304da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SKJERVØY KOMMUNE   ·   Org.nr 941 812 716   ·   Skoleveien 6   ·   9180 SKJERVØY   ·   Tlf. 77 77 55 00   ·   post@skjervoy.kommune.no   ·   www.skjervoy.kommune.no/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SKJERVØY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f407e0737d4835" /><Relationship Type="http://schemas.openxmlformats.org/officeDocument/2006/relationships/footer" Target="/word/footer1.xml" Id="Rc6e34de304da4f7a" /></Relationships>
</file>