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07915390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e1f6138c64fd2"/>
      <w:footerReference xmlns:r="http://schemas.openxmlformats.org/officeDocument/2006/relationships" w:type="default" r:id="Rdf4653b9417e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e1f6138c64fd2" /><Relationship Type="http://schemas.openxmlformats.org/officeDocument/2006/relationships/footer" Target="/word/footer1.xml" Id="Rdf4653b9417e43b1" /></Relationships>
</file>