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8cbbe5e2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SJÅTOFTEN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81410939b7b04dca"/>
      <w:footerReference xmlns:r="http://schemas.openxmlformats.org/officeDocument/2006/relationships" w:type="default" r:id="R581e564a05fb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10939b7b04dca" /><Relationship Type="http://schemas.openxmlformats.org/officeDocument/2006/relationships/footer" Target="/word/footer1.xml" Id="R581e564a05fb42c4" /></Relationships>
</file>