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2bd2f2472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3e6c7ce0c8904ac7"/>
      <w:footerReference xmlns:r="http://schemas.openxmlformats.org/officeDocument/2006/relationships" w:type="default" r:id="R6bb803bf00cd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c7ce0c8904ac7" /><Relationship Type="http://schemas.openxmlformats.org/officeDocument/2006/relationships/footer" Target="/word/footer1.xml" Id="R6bb803bf00cd497d" /></Relationships>
</file>