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19bdfaef0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75ade5a27b2e401a"/>
      <w:footerReference xmlns:r="http://schemas.openxmlformats.org/officeDocument/2006/relationships" w:type="default" r:id="R90fe5f4ece1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de5a27b2e401a" /><Relationship Type="http://schemas.openxmlformats.org/officeDocument/2006/relationships/footer" Target="/word/footer1.xml" Id="R90fe5f4ece134a0f" /></Relationships>
</file>