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30520fb04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2892bf0c94d56"/>
      <w:footerReference xmlns:r="http://schemas.openxmlformats.org/officeDocument/2006/relationships" w:type="default" r:id="R6ec20a9d6e52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2892bf0c94d56" /><Relationship Type="http://schemas.openxmlformats.org/officeDocument/2006/relationships/footer" Target="/word/footer1.xml" Id="R6ec20a9d6e5245f4" /></Relationships>
</file>